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150F" w:rsidRDefault="00E2150F" w:rsidP="00A819B8">
      <w:pPr>
        <w:widowControl w:val="0"/>
        <w:autoSpaceDE w:val="0"/>
        <w:autoSpaceDN w:val="0"/>
        <w:spacing w:after="0" w:line="240" w:lineRule="auto"/>
        <w:ind w:left="1380" w:right="1214"/>
        <w:jc w:val="center"/>
        <w:outlineLvl w:val="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Всероссийская олимпиада школьников по английскому языку</w:t>
      </w:r>
      <w:r>
        <w:rPr>
          <w:rFonts w:ascii="Times New Roman" w:eastAsia="Times New Roman" w:hAnsi="Times New Roman" w:cs="Times New Roman"/>
          <w:b/>
          <w:bCs/>
          <w:spacing w:val="1"/>
          <w:sz w:val="24"/>
          <w:szCs w:val="24"/>
        </w:rPr>
        <w:t xml:space="preserve"> </w:t>
      </w:r>
      <w:r>
        <w:rPr>
          <w:rFonts w:ascii="Times New Roman" w:eastAsia="Times New Roman" w:hAnsi="Times New Roman" w:cs="Times New Roman"/>
          <w:b/>
          <w:bCs/>
          <w:sz w:val="24"/>
          <w:szCs w:val="24"/>
        </w:rPr>
        <w:t>(комплект заданий</w:t>
      </w:r>
      <w:r>
        <w:rPr>
          <w:rFonts w:ascii="Times New Roman" w:eastAsia="Times New Roman" w:hAnsi="Times New Roman" w:cs="Times New Roman"/>
          <w:b/>
          <w:bCs/>
          <w:spacing w:val="-2"/>
          <w:sz w:val="24"/>
          <w:szCs w:val="24"/>
        </w:rPr>
        <w:t xml:space="preserve"> </w:t>
      </w:r>
      <w:r>
        <w:rPr>
          <w:rFonts w:ascii="Times New Roman" w:eastAsia="Times New Roman" w:hAnsi="Times New Roman" w:cs="Times New Roman"/>
          <w:b/>
          <w:bCs/>
          <w:sz w:val="24"/>
          <w:szCs w:val="24"/>
        </w:rPr>
        <w:t>для учащихся</w:t>
      </w:r>
      <w:r>
        <w:rPr>
          <w:rFonts w:ascii="Times New Roman" w:eastAsia="Times New Roman" w:hAnsi="Times New Roman" w:cs="Times New Roman"/>
          <w:b/>
          <w:bCs/>
          <w:spacing w:val="-1"/>
          <w:sz w:val="24"/>
          <w:szCs w:val="24"/>
        </w:rPr>
        <w:t xml:space="preserve"> </w:t>
      </w:r>
      <w:r>
        <w:rPr>
          <w:rFonts w:ascii="Times New Roman" w:eastAsia="Times New Roman" w:hAnsi="Times New Roman" w:cs="Times New Roman"/>
          <w:b/>
          <w:bCs/>
          <w:sz w:val="24"/>
          <w:szCs w:val="24"/>
        </w:rPr>
        <w:t>7–8 классов)</w:t>
      </w:r>
    </w:p>
    <w:p w:rsidR="00E2150F" w:rsidRDefault="00E2150F" w:rsidP="00A819B8">
      <w:pPr>
        <w:widowControl w:val="0"/>
        <w:autoSpaceDE w:val="0"/>
        <w:autoSpaceDN w:val="0"/>
        <w:spacing w:after="0" w:line="240" w:lineRule="auto"/>
        <w:ind w:left="1380" w:right="1214"/>
        <w:jc w:val="center"/>
        <w:outlineLvl w:val="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2021-2022 учебный год</w:t>
      </w:r>
    </w:p>
    <w:p w:rsidR="00E2150F" w:rsidRDefault="00E2150F" w:rsidP="00A819B8">
      <w:pPr>
        <w:widowControl w:val="0"/>
        <w:autoSpaceDE w:val="0"/>
        <w:autoSpaceDN w:val="0"/>
        <w:spacing w:after="0" w:line="240" w:lineRule="auto"/>
        <w:rPr>
          <w:rFonts w:ascii="Times New Roman" w:eastAsia="Times New Roman" w:hAnsi="Times New Roman" w:cs="Times New Roman"/>
          <w:b/>
          <w:szCs w:val="24"/>
        </w:rPr>
      </w:pPr>
    </w:p>
    <w:p w:rsidR="00E2150F" w:rsidRPr="00E2150F" w:rsidRDefault="00E2150F" w:rsidP="00A819B8">
      <w:pPr>
        <w:widowControl w:val="0"/>
        <w:autoSpaceDE w:val="0"/>
        <w:autoSpaceDN w:val="0"/>
        <w:spacing w:after="0" w:line="240" w:lineRule="auto"/>
        <w:jc w:val="center"/>
        <w:rPr>
          <w:rFonts w:ascii="Times New Roman" w:eastAsia="Times New Roman" w:hAnsi="Times New Roman" w:cs="Times New Roman"/>
          <w:b/>
          <w:sz w:val="38"/>
          <w:szCs w:val="24"/>
        </w:rPr>
      </w:pPr>
      <w:r>
        <w:rPr>
          <w:rFonts w:ascii="Times New Roman" w:eastAsia="Times New Roman" w:hAnsi="Times New Roman" w:cs="Times New Roman"/>
          <w:b/>
          <w:bCs/>
          <w:sz w:val="24"/>
          <w:szCs w:val="24"/>
        </w:rPr>
        <w:t>Муниципальный</w:t>
      </w:r>
      <w:r w:rsidRPr="00E2150F">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этап</w:t>
      </w:r>
    </w:p>
    <w:p w:rsidR="007D5EF5" w:rsidRPr="00E2150F" w:rsidRDefault="007D5EF5" w:rsidP="00A819B8">
      <w:pPr>
        <w:widowControl w:val="0"/>
        <w:autoSpaceDE w:val="0"/>
        <w:autoSpaceDN w:val="0"/>
        <w:spacing w:after="0" w:line="240" w:lineRule="auto"/>
        <w:ind w:left="690" w:right="524"/>
        <w:jc w:val="center"/>
        <w:rPr>
          <w:rFonts w:ascii="Times New Roman" w:eastAsia="Times New Roman" w:hAnsi="Times New Roman" w:cs="Times New Roman"/>
          <w:b/>
          <w:sz w:val="24"/>
        </w:rPr>
      </w:pPr>
      <w:r w:rsidRPr="007D5EF5">
        <w:rPr>
          <w:rFonts w:ascii="Times New Roman" w:eastAsia="Times New Roman" w:hAnsi="Times New Roman" w:cs="Times New Roman"/>
          <w:b/>
          <w:sz w:val="24"/>
          <w:lang w:val="en-US"/>
        </w:rPr>
        <w:t>READING</w:t>
      </w:r>
      <w:r w:rsidRPr="00E2150F">
        <w:rPr>
          <w:rFonts w:ascii="Times New Roman" w:eastAsia="Times New Roman" w:hAnsi="Times New Roman" w:cs="Times New Roman"/>
          <w:b/>
          <w:spacing w:val="-1"/>
          <w:sz w:val="24"/>
        </w:rPr>
        <w:t xml:space="preserve"> </w:t>
      </w:r>
      <w:r w:rsidRPr="00E2150F">
        <w:rPr>
          <w:rFonts w:ascii="Times New Roman" w:eastAsia="Times New Roman" w:hAnsi="Times New Roman" w:cs="Times New Roman"/>
          <w:b/>
          <w:sz w:val="24"/>
        </w:rPr>
        <w:t xml:space="preserve">(15 </w:t>
      </w:r>
      <w:r w:rsidRPr="007D5EF5">
        <w:rPr>
          <w:rFonts w:ascii="Times New Roman" w:eastAsia="Times New Roman" w:hAnsi="Times New Roman" w:cs="Times New Roman"/>
          <w:b/>
          <w:sz w:val="24"/>
          <w:lang w:val="en-US"/>
        </w:rPr>
        <w:t>points</w:t>
      </w:r>
      <w:r w:rsidRPr="00E2150F">
        <w:rPr>
          <w:rFonts w:ascii="Times New Roman" w:eastAsia="Times New Roman" w:hAnsi="Times New Roman" w:cs="Times New Roman"/>
          <w:b/>
          <w:sz w:val="24"/>
        </w:rPr>
        <w:t>)</w:t>
      </w:r>
    </w:p>
    <w:p w:rsidR="007D5EF5" w:rsidRPr="007D5EF5" w:rsidRDefault="007D5EF5" w:rsidP="00A819B8">
      <w:pPr>
        <w:widowControl w:val="0"/>
        <w:autoSpaceDE w:val="0"/>
        <w:autoSpaceDN w:val="0"/>
        <w:spacing w:after="0" w:line="240" w:lineRule="auto"/>
        <w:ind w:left="691" w:right="524"/>
        <w:jc w:val="center"/>
        <w:outlineLvl w:val="2"/>
        <w:rPr>
          <w:rFonts w:ascii="Times New Roman" w:eastAsia="Times New Roman" w:hAnsi="Times New Roman" w:cs="Times New Roman"/>
          <w:b/>
          <w:bCs/>
          <w:i/>
          <w:iCs/>
          <w:sz w:val="24"/>
          <w:szCs w:val="24"/>
          <w:lang w:val="en-US"/>
        </w:rPr>
      </w:pPr>
      <w:r w:rsidRPr="007D5EF5">
        <w:rPr>
          <w:rFonts w:ascii="Times New Roman" w:eastAsia="Times New Roman" w:hAnsi="Times New Roman" w:cs="Times New Roman"/>
          <w:b/>
          <w:bCs/>
          <w:i/>
          <w:iCs/>
          <w:sz w:val="24"/>
          <w:szCs w:val="24"/>
          <w:lang w:val="en-US"/>
        </w:rPr>
        <w:t>Time: 30</w:t>
      </w:r>
      <w:r w:rsidRPr="007D5EF5">
        <w:rPr>
          <w:rFonts w:ascii="Times New Roman" w:eastAsia="Times New Roman" w:hAnsi="Times New Roman" w:cs="Times New Roman"/>
          <w:b/>
          <w:bCs/>
          <w:i/>
          <w:iCs/>
          <w:spacing w:val="-3"/>
          <w:sz w:val="24"/>
          <w:szCs w:val="24"/>
          <w:lang w:val="en-US"/>
        </w:rPr>
        <w:t xml:space="preserve"> </w:t>
      </w:r>
      <w:r w:rsidRPr="007D5EF5">
        <w:rPr>
          <w:rFonts w:ascii="Times New Roman" w:eastAsia="Times New Roman" w:hAnsi="Times New Roman" w:cs="Times New Roman"/>
          <w:b/>
          <w:bCs/>
          <w:i/>
          <w:iCs/>
          <w:sz w:val="24"/>
          <w:szCs w:val="24"/>
          <w:lang w:val="en-US"/>
        </w:rPr>
        <w:t>minutes</w:t>
      </w:r>
    </w:p>
    <w:p w:rsidR="007D5EF5" w:rsidRPr="007D5EF5" w:rsidRDefault="007D5EF5" w:rsidP="007D5EF5">
      <w:pPr>
        <w:widowControl w:val="0"/>
        <w:autoSpaceDE w:val="0"/>
        <w:autoSpaceDN w:val="0"/>
        <w:spacing w:after="0" w:line="360" w:lineRule="auto"/>
        <w:ind w:left="1106"/>
        <w:rPr>
          <w:rFonts w:ascii="Times New Roman" w:eastAsia="Times New Roman" w:hAnsi="Times New Roman" w:cs="Times New Roman"/>
          <w:b/>
          <w:i/>
          <w:sz w:val="24"/>
          <w:lang w:val="en-US"/>
        </w:rPr>
      </w:pPr>
      <w:r w:rsidRPr="007D5EF5">
        <w:rPr>
          <w:rFonts w:ascii="Times New Roman" w:eastAsia="Times New Roman" w:hAnsi="Times New Roman" w:cs="Times New Roman"/>
          <w:b/>
          <w:i/>
          <w:sz w:val="24"/>
          <w:lang w:val="en-US"/>
        </w:rPr>
        <w:t>Task</w:t>
      </w:r>
      <w:r w:rsidRPr="007D5EF5">
        <w:rPr>
          <w:rFonts w:ascii="Times New Roman" w:eastAsia="Times New Roman" w:hAnsi="Times New Roman" w:cs="Times New Roman"/>
          <w:b/>
          <w:i/>
          <w:spacing w:val="7"/>
          <w:sz w:val="24"/>
          <w:lang w:val="en-US"/>
        </w:rPr>
        <w:t xml:space="preserve"> </w:t>
      </w:r>
      <w:r w:rsidRPr="007D5EF5">
        <w:rPr>
          <w:rFonts w:ascii="Times New Roman" w:eastAsia="Times New Roman" w:hAnsi="Times New Roman" w:cs="Times New Roman"/>
          <w:b/>
          <w:i/>
          <w:sz w:val="24"/>
          <w:lang w:val="en-US"/>
        </w:rPr>
        <w:t>1.</w:t>
      </w:r>
      <w:r w:rsidRPr="007D5EF5">
        <w:rPr>
          <w:rFonts w:ascii="Times New Roman" w:eastAsia="Times New Roman" w:hAnsi="Times New Roman" w:cs="Times New Roman"/>
          <w:b/>
          <w:i/>
          <w:spacing w:val="7"/>
          <w:sz w:val="24"/>
          <w:lang w:val="en-US"/>
        </w:rPr>
        <w:t xml:space="preserve"> </w:t>
      </w:r>
      <w:r w:rsidRPr="007D5EF5">
        <w:rPr>
          <w:rFonts w:ascii="Times New Roman" w:eastAsia="Times New Roman" w:hAnsi="Times New Roman" w:cs="Times New Roman"/>
          <w:b/>
          <w:i/>
          <w:sz w:val="24"/>
          <w:lang w:val="en-US"/>
        </w:rPr>
        <w:t>Read</w:t>
      </w:r>
      <w:r w:rsidRPr="007D5EF5">
        <w:rPr>
          <w:rFonts w:ascii="Times New Roman" w:eastAsia="Times New Roman" w:hAnsi="Times New Roman" w:cs="Times New Roman"/>
          <w:b/>
          <w:i/>
          <w:spacing w:val="6"/>
          <w:sz w:val="24"/>
          <w:lang w:val="en-US"/>
        </w:rPr>
        <w:t xml:space="preserve"> </w:t>
      </w:r>
      <w:r w:rsidRPr="007D5EF5">
        <w:rPr>
          <w:rFonts w:ascii="Times New Roman" w:eastAsia="Times New Roman" w:hAnsi="Times New Roman" w:cs="Times New Roman"/>
          <w:b/>
          <w:i/>
          <w:sz w:val="24"/>
          <w:lang w:val="en-US"/>
        </w:rPr>
        <w:t>the text.</w:t>
      </w:r>
    </w:p>
    <w:tbl>
      <w:tblPr>
        <w:tblStyle w:val="a5"/>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7"/>
        <w:gridCol w:w="4332"/>
      </w:tblGrid>
      <w:tr w:rsidR="007D5EF5" w:rsidRPr="00E91B23" w:rsidTr="00A819B8">
        <w:tc>
          <w:tcPr>
            <w:tcW w:w="3917" w:type="dxa"/>
          </w:tcPr>
          <w:p w:rsidR="007D5EF5" w:rsidRPr="007D5EF5" w:rsidRDefault="007D5EF5" w:rsidP="007D5EF5">
            <w:pPr>
              <w:widowControl w:val="0"/>
              <w:autoSpaceDE w:val="0"/>
              <w:autoSpaceDN w:val="0"/>
              <w:spacing w:line="360" w:lineRule="auto"/>
              <w:rPr>
                <w:rFonts w:ascii="Times New Roman" w:hAnsi="Times New Roman" w:cs="Times New Roman"/>
                <w:b/>
                <w:sz w:val="24"/>
                <w:szCs w:val="24"/>
                <w:lang w:val="en-US"/>
              </w:rPr>
            </w:pPr>
            <w:r w:rsidRPr="007D5EF5">
              <w:rPr>
                <w:rFonts w:ascii="Times New Roman" w:hAnsi="Times New Roman" w:cs="Times New Roman"/>
                <w:b/>
                <w:sz w:val="24"/>
                <w:szCs w:val="24"/>
                <w:lang w:val="en-US"/>
              </w:rPr>
              <w:t xml:space="preserve">Decide whether the following statements 1-6 are True (A), False (B) or Not stated (C). </w:t>
            </w:r>
          </w:p>
          <w:p w:rsidR="007D5EF5" w:rsidRPr="007D5EF5" w:rsidRDefault="007D5EF5" w:rsidP="007D5EF5">
            <w:pPr>
              <w:widowControl w:val="0"/>
              <w:autoSpaceDE w:val="0"/>
              <w:autoSpaceDN w:val="0"/>
              <w:spacing w:line="360" w:lineRule="auto"/>
              <w:rPr>
                <w:rFonts w:ascii="Times New Roman" w:hAnsi="Times New Roman" w:cs="Times New Roman"/>
                <w:b/>
                <w:sz w:val="24"/>
                <w:szCs w:val="24"/>
                <w:lang w:val="en-US"/>
              </w:rPr>
            </w:pPr>
            <w:r w:rsidRPr="007D5EF5">
              <w:rPr>
                <w:rFonts w:ascii="Times New Roman" w:hAnsi="Times New Roman" w:cs="Times New Roman"/>
                <w:b/>
                <w:sz w:val="24"/>
                <w:szCs w:val="24"/>
                <w:lang w:val="en-US"/>
              </w:rPr>
              <w:t xml:space="preserve">List of statements </w:t>
            </w:r>
          </w:p>
          <w:p w:rsidR="007D5EF5" w:rsidRPr="007D5EF5" w:rsidRDefault="007D5EF5" w:rsidP="007D5EF5">
            <w:pPr>
              <w:widowControl w:val="0"/>
              <w:autoSpaceDE w:val="0"/>
              <w:autoSpaceDN w:val="0"/>
              <w:spacing w:line="360" w:lineRule="auto"/>
              <w:rPr>
                <w:rFonts w:ascii="Times New Roman" w:hAnsi="Times New Roman" w:cs="Times New Roman"/>
                <w:sz w:val="24"/>
                <w:szCs w:val="24"/>
                <w:lang w:val="en-US"/>
              </w:rPr>
            </w:pPr>
            <w:r w:rsidRPr="007D5EF5">
              <w:rPr>
                <w:rFonts w:ascii="Times New Roman" w:hAnsi="Times New Roman" w:cs="Times New Roman"/>
                <w:b/>
                <w:sz w:val="24"/>
                <w:szCs w:val="24"/>
                <w:lang w:val="en-US"/>
              </w:rPr>
              <w:t>1</w:t>
            </w:r>
            <w:r w:rsidRPr="007D5EF5">
              <w:rPr>
                <w:rFonts w:ascii="Times New Roman" w:hAnsi="Times New Roman" w:cs="Times New Roman"/>
                <w:sz w:val="24"/>
                <w:szCs w:val="24"/>
                <w:lang w:val="en-US"/>
              </w:rPr>
              <w:t xml:space="preserve">. Brown served as Prime Minister of the United Kingdom from 2007 to 2010. </w:t>
            </w:r>
          </w:p>
          <w:p w:rsidR="007D5EF5" w:rsidRPr="007D5EF5" w:rsidRDefault="007D5EF5" w:rsidP="007D5EF5">
            <w:pPr>
              <w:widowControl w:val="0"/>
              <w:autoSpaceDE w:val="0"/>
              <w:autoSpaceDN w:val="0"/>
              <w:spacing w:line="360" w:lineRule="auto"/>
              <w:rPr>
                <w:rFonts w:ascii="Times New Roman" w:hAnsi="Times New Roman" w:cs="Times New Roman"/>
                <w:sz w:val="24"/>
                <w:szCs w:val="24"/>
                <w:lang w:val="en-US"/>
              </w:rPr>
            </w:pPr>
            <w:r w:rsidRPr="007D5EF5">
              <w:rPr>
                <w:rFonts w:ascii="Times New Roman" w:hAnsi="Times New Roman" w:cs="Times New Roman"/>
                <w:b/>
                <w:sz w:val="24"/>
                <w:szCs w:val="24"/>
                <w:lang w:val="en-US"/>
              </w:rPr>
              <w:t>2</w:t>
            </w:r>
            <w:r w:rsidRPr="007D5EF5">
              <w:rPr>
                <w:rFonts w:ascii="Times New Roman" w:hAnsi="Times New Roman" w:cs="Times New Roman"/>
                <w:sz w:val="24"/>
                <w:szCs w:val="24"/>
                <w:lang w:val="en-US"/>
              </w:rPr>
              <w:t xml:space="preserve">. He tried to initiate calls for global financial action. </w:t>
            </w:r>
          </w:p>
          <w:p w:rsidR="007D5EF5" w:rsidRPr="007D5EF5" w:rsidRDefault="007D5EF5" w:rsidP="007D5EF5">
            <w:pPr>
              <w:widowControl w:val="0"/>
              <w:autoSpaceDE w:val="0"/>
              <w:autoSpaceDN w:val="0"/>
              <w:spacing w:line="360" w:lineRule="auto"/>
              <w:rPr>
                <w:rFonts w:ascii="Times New Roman" w:hAnsi="Times New Roman" w:cs="Times New Roman"/>
                <w:sz w:val="24"/>
                <w:szCs w:val="24"/>
                <w:lang w:val="en-US"/>
              </w:rPr>
            </w:pPr>
            <w:r w:rsidRPr="007D5EF5">
              <w:rPr>
                <w:rFonts w:ascii="Times New Roman" w:hAnsi="Times New Roman" w:cs="Times New Roman"/>
                <w:b/>
                <w:sz w:val="24"/>
                <w:szCs w:val="24"/>
                <w:lang w:val="en-US"/>
              </w:rPr>
              <w:t>3</w:t>
            </w:r>
            <w:r w:rsidRPr="007D5EF5">
              <w:rPr>
                <w:rFonts w:ascii="Times New Roman" w:hAnsi="Times New Roman" w:cs="Times New Roman"/>
                <w:sz w:val="24"/>
                <w:szCs w:val="24"/>
                <w:lang w:val="en-US"/>
              </w:rPr>
              <w:t xml:space="preserve">. He was a passionate advocate for global action to ensure education for all. </w:t>
            </w:r>
          </w:p>
          <w:p w:rsidR="007D5EF5" w:rsidRPr="007D5EF5" w:rsidRDefault="007D5EF5" w:rsidP="007D5EF5">
            <w:pPr>
              <w:widowControl w:val="0"/>
              <w:autoSpaceDE w:val="0"/>
              <w:autoSpaceDN w:val="0"/>
              <w:spacing w:line="360" w:lineRule="auto"/>
              <w:rPr>
                <w:rFonts w:ascii="Times New Roman" w:hAnsi="Times New Roman" w:cs="Times New Roman"/>
                <w:sz w:val="24"/>
                <w:szCs w:val="24"/>
                <w:lang w:val="en-US"/>
              </w:rPr>
            </w:pPr>
            <w:r w:rsidRPr="007D5EF5">
              <w:rPr>
                <w:rFonts w:ascii="Times New Roman" w:hAnsi="Times New Roman" w:cs="Times New Roman"/>
                <w:b/>
                <w:sz w:val="24"/>
                <w:szCs w:val="24"/>
                <w:lang w:val="en-US"/>
              </w:rPr>
              <w:t>4</w:t>
            </w:r>
            <w:r w:rsidRPr="007D5EF5">
              <w:rPr>
                <w:rFonts w:ascii="Times New Roman" w:hAnsi="Times New Roman" w:cs="Times New Roman"/>
                <w:sz w:val="24"/>
                <w:szCs w:val="24"/>
                <w:lang w:val="en-US"/>
              </w:rPr>
              <w:t xml:space="preserve">. Brown has a PhD in History from the University of Edinburgh. </w:t>
            </w:r>
          </w:p>
          <w:p w:rsidR="007D5EF5" w:rsidRPr="007D5EF5" w:rsidRDefault="007D5EF5" w:rsidP="007D5EF5">
            <w:pPr>
              <w:widowControl w:val="0"/>
              <w:autoSpaceDE w:val="0"/>
              <w:autoSpaceDN w:val="0"/>
              <w:spacing w:line="360" w:lineRule="auto"/>
              <w:rPr>
                <w:rFonts w:ascii="Times New Roman" w:hAnsi="Times New Roman" w:cs="Times New Roman"/>
                <w:sz w:val="24"/>
                <w:szCs w:val="24"/>
                <w:lang w:val="en-US"/>
              </w:rPr>
            </w:pPr>
            <w:r w:rsidRPr="007D5EF5">
              <w:rPr>
                <w:rFonts w:ascii="Times New Roman" w:hAnsi="Times New Roman" w:cs="Times New Roman"/>
                <w:b/>
                <w:sz w:val="24"/>
                <w:szCs w:val="24"/>
                <w:lang w:val="en-US"/>
              </w:rPr>
              <w:t>5</w:t>
            </w:r>
            <w:r w:rsidRPr="007D5EF5">
              <w:rPr>
                <w:rFonts w:ascii="Times New Roman" w:hAnsi="Times New Roman" w:cs="Times New Roman"/>
                <w:sz w:val="24"/>
                <w:szCs w:val="24"/>
                <w:lang w:val="en-US"/>
              </w:rPr>
              <w:t xml:space="preserve">. He was married to Sarah Brown, </w:t>
            </w:r>
            <w:proofErr w:type="spellStart"/>
            <w:r w:rsidRPr="007D5EF5">
              <w:rPr>
                <w:rFonts w:ascii="Times New Roman" w:hAnsi="Times New Roman" w:cs="Times New Roman"/>
                <w:sz w:val="24"/>
                <w:szCs w:val="24"/>
                <w:lang w:val="en-US"/>
              </w:rPr>
              <w:t>neé</w:t>
            </w:r>
            <w:proofErr w:type="spellEnd"/>
            <w:r w:rsidRPr="007D5EF5">
              <w:rPr>
                <w:rFonts w:ascii="Times New Roman" w:hAnsi="Times New Roman" w:cs="Times New Roman"/>
                <w:sz w:val="24"/>
                <w:szCs w:val="24"/>
                <w:lang w:val="en-US"/>
              </w:rPr>
              <w:t xml:space="preserve"> Blair.</w:t>
            </w:r>
          </w:p>
          <w:p w:rsidR="007D5EF5" w:rsidRPr="007D5EF5" w:rsidRDefault="007D5EF5" w:rsidP="007D5EF5">
            <w:pPr>
              <w:widowControl w:val="0"/>
              <w:autoSpaceDE w:val="0"/>
              <w:autoSpaceDN w:val="0"/>
              <w:spacing w:line="360" w:lineRule="auto"/>
              <w:rPr>
                <w:rFonts w:ascii="Times New Roman" w:eastAsia="Times New Roman" w:hAnsi="Times New Roman" w:cs="Times New Roman"/>
                <w:b/>
                <w:i/>
                <w:sz w:val="24"/>
                <w:szCs w:val="24"/>
                <w:lang w:val="en-US"/>
              </w:rPr>
            </w:pPr>
            <w:r w:rsidRPr="007D5EF5">
              <w:rPr>
                <w:rFonts w:ascii="Times New Roman" w:hAnsi="Times New Roman" w:cs="Times New Roman"/>
                <w:b/>
                <w:sz w:val="24"/>
                <w:szCs w:val="24"/>
                <w:lang w:val="en-US"/>
              </w:rPr>
              <w:t>6</w:t>
            </w:r>
            <w:r w:rsidRPr="007D5EF5">
              <w:rPr>
                <w:rFonts w:ascii="Times New Roman" w:hAnsi="Times New Roman" w:cs="Times New Roman"/>
                <w:sz w:val="24"/>
                <w:szCs w:val="24"/>
                <w:lang w:val="en-US"/>
              </w:rPr>
              <w:t>. He reduced some taxes and enacted Bank of England reforms.</w:t>
            </w:r>
          </w:p>
          <w:p w:rsidR="007D5EF5" w:rsidRPr="007D5EF5" w:rsidRDefault="007D5EF5" w:rsidP="007D5EF5">
            <w:pPr>
              <w:widowControl w:val="0"/>
              <w:autoSpaceDE w:val="0"/>
              <w:autoSpaceDN w:val="0"/>
              <w:spacing w:line="360" w:lineRule="auto"/>
              <w:rPr>
                <w:rFonts w:ascii="Times New Roman" w:eastAsia="Times New Roman" w:hAnsi="Times New Roman" w:cs="Times New Roman"/>
                <w:b/>
                <w:i/>
                <w:sz w:val="24"/>
                <w:lang w:val="en-US"/>
              </w:rPr>
            </w:pPr>
          </w:p>
        </w:tc>
        <w:tc>
          <w:tcPr>
            <w:tcW w:w="4332" w:type="dxa"/>
          </w:tcPr>
          <w:p w:rsidR="007D5EF5" w:rsidRPr="007D5EF5" w:rsidRDefault="007D5EF5" w:rsidP="007D5EF5">
            <w:pPr>
              <w:widowControl w:val="0"/>
              <w:autoSpaceDE w:val="0"/>
              <w:autoSpaceDN w:val="0"/>
              <w:spacing w:line="360" w:lineRule="auto"/>
              <w:rPr>
                <w:rFonts w:ascii="Times New Roman" w:hAnsi="Times New Roman" w:cs="Times New Roman"/>
                <w:b/>
                <w:sz w:val="24"/>
                <w:szCs w:val="24"/>
                <w:lang w:val="en-US"/>
              </w:rPr>
            </w:pPr>
            <w:r w:rsidRPr="007D5EF5">
              <w:rPr>
                <w:rFonts w:ascii="Times New Roman" w:hAnsi="Times New Roman" w:cs="Times New Roman"/>
                <w:b/>
                <w:sz w:val="24"/>
                <w:szCs w:val="24"/>
                <w:lang w:val="en-US"/>
              </w:rPr>
              <w:t xml:space="preserve">For </w:t>
            </w:r>
            <w:proofErr w:type="gramStart"/>
            <w:r w:rsidRPr="007D5EF5">
              <w:rPr>
                <w:rFonts w:ascii="Times New Roman" w:hAnsi="Times New Roman" w:cs="Times New Roman"/>
                <w:b/>
                <w:sz w:val="24"/>
                <w:szCs w:val="24"/>
                <w:lang w:val="en-US"/>
              </w:rPr>
              <w:t>questions</w:t>
            </w:r>
            <w:proofErr w:type="gramEnd"/>
            <w:r w:rsidRPr="007D5EF5">
              <w:rPr>
                <w:rFonts w:ascii="Times New Roman" w:hAnsi="Times New Roman" w:cs="Times New Roman"/>
                <w:b/>
                <w:sz w:val="24"/>
                <w:szCs w:val="24"/>
                <w:lang w:val="en-US"/>
              </w:rPr>
              <w:t xml:space="preserve"> 7-10 choose the correct paragraph (A–E). Some of the letters may be chosen more than once while some of them may not be used. </w:t>
            </w:r>
          </w:p>
          <w:p w:rsidR="007D5EF5" w:rsidRPr="007D5EF5" w:rsidRDefault="007D5EF5" w:rsidP="007D5EF5">
            <w:pPr>
              <w:widowControl w:val="0"/>
              <w:autoSpaceDE w:val="0"/>
              <w:autoSpaceDN w:val="0"/>
              <w:spacing w:line="360" w:lineRule="auto"/>
              <w:rPr>
                <w:rFonts w:ascii="Times New Roman" w:hAnsi="Times New Roman" w:cs="Times New Roman"/>
                <w:b/>
                <w:sz w:val="24"/>
                <w:szCs w:val="24"/>
                <w:lang w:val="en-US"/>
              </w:rPr>
            </w:pPr>
            <w:r w:rsidRPr="007D5EF5">
              <w:rPr>
                <w:rFonts w:ascii="Times New Roman" w:hAnsi="Times New Roman" w:cs="Times New Roman"/>
                <w:b/>
                <w:sz w:val="24"/>
                <w:szCs w:val="24"/>
                <w:lang w:val="en-US"/>
              </w:rPr>
              <w:t>Which of the paragraphs mentions</w:t>
            </w:r>
          </w:p>
          <w:p w:rsidR="007D5EF5" w:rsidRPr="007D5EF5" w:rsidRDefault="007D5EF5" w:rsidP="007D5EF5">
            <w:pPr>
              <w:widowControl w:val="0"/>
              <w:autoSpaceDE w:val="0"/>
              <w:autoSpaceDN w:val="0"/>
              <w:spacing w:line="360" w:lineRule="auto"/>
              <w:rPr>
                <w:rFonts w:ascii="Times New Roman" w:hAnsi="Times New Roman" w:cs="Times New Roman"/>
                <w:sz w:val="24"/>
                <w:szCs w:val="24"/>
                <w:lang w:val="en-US"/>
              </w:rPr>
            </w:pPr>
            <w:r w:rsidRPr="007D5EF5">
              <w:rPr>
                <w:rFonts w:ascii="Times New Roman" w:hAnsi="Times New Roman" w:cs="Times New Roman"/>
                <w:b/>
                <w:sz w:val="24"/>
                <w:szCs w:val="24"/>
                <w:lang w:val="en-US"/>
              </w:rPr>
              <w:t>7</w:t>
            </w:r>
            <w:r w:rsidRPr="007D5EF5">
              <w:rPr>
                <w:rFonts w:ascii="Times New Roman" w:hAnsi="Times New Roman" w:cs="Times New Roman"/>
                <w:sz w:val="24"/>
                <w:szCs w:val="24"/>
                <w:lang w:val="en-US"/>
              </w:rPr>
              <w:t xml:space="preserve">. Brown was the longest continuously serving Chancellor of the Exchequer. </w:t>
            </w:r>
          </w:p>
          <w:p w:rsidR="007D5EF5" w:rsidRPr="007D5EF5" w:rsidRDefault="007D5EF5" w:rsidP="007D5EF5">
            <w:pPr>
              <w:widowControl w:val="0"/>
              <w:autoSpaceDE w:val="0"/>
              <w:autoSpaceDN w:val="0"/>
              <w:spacing w:line="360" w:lineRule="auto"/>
              <w:rPr>
                <w:rFonts w:ascii="Times New Roman" w:hAnsi="Times New Roman" w:cs="Times New Roman"/>
                <w:sz w:val="24"/>
                <w:szCs w:val="24"/>
                <w:lang w:val="en-US"/>
              </w:rPr>
            </w:pPr>
            <w:r w:rsidRPr="007D5EF5">
              <w:rPr>
                <w:rFonts w:ascii="Times New Roman" w:hAnsi="Times New Roman" w:cs="Times New Roman"/>
                <w:b/>
                <w:sz w:val="24"/>
                <w:szCs w:val="24"/>
                <w:lang w:val="en-US"/>
              </w:rPr>
              <w:t>8</w:t>
            </w:r>
            <w:r w:rsidRPr="007D5EF5">
              <w:rPr>
                <w:rFonts w:ascii="Times New Roman" w:hAnsi="Times New Roman" w:cs="Times New Roman"/>
                <w:sz w:val="24"/>
                <w:szCs w:val="24"/>
                <w:lang w:val="en-US"/>
              </w:rPr>
              <w:t xml:space="preserve">. he earned a degree with </w:t>
            </w:r>
            <w:proofErr w:type="spellStart"/>
            <w:r w:rsidRPr="007D5EF5">
              <w:rPr>
                <w:rFonts w:ascii="Times New Roman" w:hAnsi="Times New Roman" w:cs="Times New Roman"/>
                <w:sz w:val="24"/>
                <w:szCs w:val="24"/>
                <w:lang w:val="en-US"/>
              </w:rPr>
              <w:t>honours</w:t>
            </w:r>
            <w:proofErr w:type="spellEnd"/>
            <w:r w:rsidRPr="007D5EF5">
              <w:rPr>
                <w:rFonts w:ascii="Times New Roman" w:hAnsi="Times New Roman" w:cs="Times New Roman"/>
                <w:sz w:val="24"/>
                <w:szCs w:val="24"/>
                <w:lang w:val="en-US"/>
              </w:rPr>
              <w:t xml:space="preserve"> </w:t>
            </w:r>
          </w:p>
          <w:p w:rsidR="007D5EF5" w:rsidRPr="007D5EF5" w:rsidRDefault="007D5EF5" w:rsidP="007D5EF5">
            <w:pPr>
              <w:widowControl w:val="0"/>
              <w:autoSpaceDE w:val="0"/>
              <w:autoSpaceDN w:val="0"/>
              <w:spacing w:line="360" w:lineRule="auto"/>
              <w:rPr>
                <w:rFonts w:ascii="Times New Roman" w:hAnsi="Times New Roman" w:cs="Times New Roman"/>
                <w:sz w:val="24"/>
                <w:szCs w:val="24"/>
                <w:lang w:val="en-US"/>
              </w:rPr>
            </w:pPr>
            <w:r w:rsidRPr="007D5EF5">
              <w:rPr>
                <w:rFonts w:ascii="Times New Roman" w:hAnsi="Times New Roman" w:cs="Times New Roman"/>
                <w:b/>
                <w:sz w:val="24"/>
                <w:szCs w:val="24"/>
                <w:lang w:val="en-US"/>
              </w:rPr>
              <w:t>9</w:t>
            </w:r>
            <w:r w:rsidRPr="007D5EF5">
              <w:rPr>
                <w:rFonts w:ascii="Times New Roman" w:hAnsi="Times New Roman" w:cs="Times New Roman"/>
                <w:sz w:val="24"/>
                <w:szCs w:val="24"/>
                <w:lang w:val="en-US"/>
              </w:rPr>
              <w:t xml:space="preserve">. he became friends with another new MP </w:t>
            </w:r>
          </w:p>
          <w:p w:rsidR="007D5EF5" w:rsidRPr="007D5EF5" w:rsidRDefault="007D5EF5" w:rsidP="007D5EF5">
            <w:pPr>
              <w:widowControl w:val="0"/>
              <w:autoSpaceDE w:val="0"/>
              <w:autoSpaceDN w:val="0"/>
              <w:spacing w:line="360" w:lineRule="auto"/>
              <w:rPr>
                <w:rFonts w:ascii="Times New Roman" w:eastAsia="Times New Roman" w:hAnsi="Times New Roman" w:cs="Times New Roman"/>
                <w:b/>
                <w:i/>
                <w:sz w:val="24"/>
                <w:szCs w:val="24"/>
                <w:lang w:val="en-US"/>
              </w:rPr>
            </w:pPr>
            <w:r w:rsidRPr="007D5EF5">
              <w:rPr>
                <w:rFonts w:ascii="Times New Roman" w:hAnsi="Times New Roman" w:cs="Times New Roman"/>
                <w:b/>
                <w:sz w:val="24"/>
                <w:szCs w:val="24"/>
                <w:lang w:val="en-US"/>
              </w:rPr>
              <w:t>10</w:t>
            </w:r>
            <w:r w:rsidRPr="007D5EF5">
              <w:rPr>
                <w:rFonts w:ascii="Times New Roman" w:hAnsi="Times New Roman" w:cs="Times New Roman"/>
                <w:sz w:val="24"/>
                <w:szCs w:val="24"/>
                <w:lang w:val="en-US"/>
              </w:rPr>
              <w:t>. Brown had a strong interest in sports</w:t>
            </w:r>
          </w:p>
        </w:tc>
      </w:tr>
      <w:tr w:rsidR="007D5EF5" w:rsidRPr="007D5EF5" w:rsidTr="00A819B8">
        <w:tc>
          <w:tcPr>
            <w:tcW w:w="3917" w:type="dxa"/>
          </w:tcPr>
          <w:p w:rsidR="007D5EF5" w:rsidRPr="007D5EF5" w:rsidRDefault="007D5EF5" w:rsidP="007D5EF5">
            <w:pPr>
              <w:widowControl w:val="0"/>
              <w:autoSpaceDE w:val="0"/>
              <w:autoSpaceDN w:val="0"/>
              <w:spacing w:line="360" w:lineRule="auto"/>
              <w:rPr>
                <w:rFonts w:ascii="Times New Roman" w:hAnsi="Times New Roman" w:cs="Times New Roman"/>
                <w:b/>
                <w:sz w:val="24"/>
                <w:szCs w:val="24"/>
                <w:lang w:val="en-US"/>
              </w:rPr>
            </w:pPr>
            <w:r w:rsidRPr="007D5EF5">
              <w:rPr>
                <w:rFonts w:ascii="Times New Roman" w:hAnsi="Times New Roman" w:cs="Times New Roman"/>
                <w:b/>
                <w:sz w:val="24"/>
                <w:szCs w:val="24"/>
                <w:lang w:val="en-US"/>
              </w:rPr>
              <w:t xml:space="preserve">Some words are missing in the text. These words in a different word form </w:t>
            </w:r>
            <w:proofErr w:type="gramStart"/>
            <w:r w:rsidRPr="007D5EF5">
              <w:rPr>
                <w:rFonts w:ascii="Times New Roman" w:hAnsi="Times New Roman" w:cs="Times New Roman"/>
                <w:b/>
                <w:sz w:val="24"/>
                <w:szCs w:val="24"/>
                <w:lang w:val="en-US"/>
              </w:rPr>
              <w:t>are listed</w:t>
            </w:r>
            <w:proofErr w:type="gramEnd"/>
            <w:r w:rsidRPr="007D5EF5">
              <w:rPr>
                <w:rFonts w:ascii="Times New Roman" w:hAnsi="Times New Roman" w:cs="Times New Roman"/>
                <w:b/>
                <w:sz w:val="24"/>
                <w:szCs w:val="24"/>
                <w:lang w:val="en-US"/>
              </w:rPr>
              <w:t xml:space="preserve"> below. Derive new words from the given words to fill in the gaps 11-15.</w:t>
            </w:r>
          </w:p>
          <w:p w:rsidR="007D5EF5" w:rsidRPr="007D5EF5" w:rsidRDefault="007D5EF5" w:rsidP="007D5EF5">
            <w:pPr>
              <w:widowControl w:val="0"/>
              <w:autoSpaceDE w:val="0"/>
              <w:autoSpaceDN w:val="0"/>
              <w:spacing w:line="360" w:lineRule="auto"/>
              <w:rPr>
                <w:rFonts w:ascii="Times New Roman" w:hAnsi="Times New Roman" w:cs="Times New Roman"/>
                <w:sz w:val="24"/>
                <w:szCs w:val="24"/>
                <w:lang w:val="en-US"/>
              </w:rPr>
            </w:pPr>
          </w:p>
        </w:tc>
        <w:tc>
          <w:tcPr>
            <w:tcW w:w="4332" w:type="dxa"/>
          </w:tcPr>
          <w:p w:rsidR="007D5EF5" w:rsidRPr="007D5EF5" w:rsidRDefault="007D5EF5" w:rsidP="007D5EF5">
            <w:pPr>
              <w:widowControl w:val="0"/>
              <w:autoSpaceDE w:val="0"/>
              <w:autoSpaceDN w:val="0"/>
              <w:spacing w:line="360" w:lineRule="auto"/>
              <w:rPr>
                <w:rFonts w:ascii="Times New Roman" w:hAnsi="Times New Roman" w:cs="Times New Roman"/>
                <w:b/>
                <w:i/>
                <w:sz w:val="24"/>
                <w:szCs w:val="24"/>
                <w:lang w:val="en-US"/>
              </w:rPr>
            </w:pPr>
            <w:r w:rsidRPr="007D5EF5">
              <w:rPr>
                <w:rFonts w:ascii="Times New Roman" w:hAnsi="Times New Roman" w:cs="Times New Roman"/>
                <w:b/>
                <w:i/>
                <w:sz w:val="24"/>
                <w:szCs w:val="24"/>
                <w:lang w:val="en-US"/>
              </w:rPr>
              <w:t xml:space="preserve">agree, consider, just, regulate, treat </w:t>
            </w:r>
          </w:p>
          <w:p w:rsidR="007D5EF5" w:rsidRPr="007D5EF5" w:rsidRDefault="007D5EF5" w:rsidP="007D5EF5">
            <w:pPr>
              <w:widowControl w:val="0"/>
              <w:autoSpaceDE w:val="0"/>
              <w:autoSpaceDN w:val="0"/>
              <w:spacing w:line="360" w:lineRule="auto"/>
              <w:rPr>
                <w:rFonts w:ascii="Times New Roman" w:hAnsi="Times New Roman" w:cs="Times New Roman"/>
                <w:sz w:val="24"/>
                <w:szCs w:val="24"/>
                <w:lang w:val="en-US"/>
              </w:rPr>
            </w:pPr>
            <w:r w:rsidRPr="007D5EF5">
              <w:rPr>
                <w:rFonts w:ascii="Times New Roman" w:hAnsi="Times New Roman" w:cs="Times New Roman"/>
                <w:b/>
                <w:sz w:val="24"/>
                <w:szCs w:val="24"/>
                <w:lang w:val="en-US"/>
              </w:rPr>
              <w:t>11</w:t>
            </w:r>
            <w:r w:rsidRPr="007D5EF5">
              <w:rPr>
                <w:rFonts w:ascii="Times New Roman" w:hAnsi="Times New Roman" w:cs="Times New Roman"/>
                <w:sz w:val="24"/>
                <w:szCs w:val="24"/>
                <w:lang w:val="en-US"/>
              </w:rPr>
              <w:t xml:space="preserve"> ____________________</w:t>
            </w:r>
          </w:p>
          <w:p w:rsidR="007D5EF5" w:rsidRPr="007D5EF5" w:rsidRDefault="007D5EF5" w:rsidP="007D5EF5">
            <w:pPr>
              <w:widowControl w:val="0"/>
              <w:autoSpaceDE w:val="0"/>
              <w:autoSpaceDN w:val="0"/>
              <w:spacing w:line="360" w:lineRule="auto"/>
              <w:rPr>
                <w:rFonts w:ascii="Times New Roman" w:hAnsi="Times New Roman" w:cs="Times New Roman"/>
                <w:sz w:val="24"/>
                <w:szCs w:val="24"/>
                <w:lang w:val="en-US"/>
              </w:rPr>
            </w:pPr>
            <w:r w:rsidRPr="007D5EF5">
              <w:rPr>
                <w:rFonts w:ascii="Times New Roman" w:hAnsi="Times New Roman" w:cs="Times New Roman"/>
                <w:b/>
                <w:sz w:val="24"/>
                <w:szCs w:val="24"/>
                <w:lang w:val="en-US"/>
              </w:rPr>
              <w:t>12</w:t>
            </w:r>
            <w:r w:rsidRPr="007D5EF5">
              <w:rPr>
                <w:rFonts w:ascii="Times New Roman" w:hAnsi="Times New Roman" w:cs="Times New Roman"/>
                <w:sz w:val="24"/>
                <w:szCs w:val="24"/>
                <w:lang w:val="en-US"/>
              </w:rPr>
              <w:t xml:space="preserve"> ____________________</w:t>
            </w:r>
          </w:p>
          <w:p w:rsidR="007D5EF5" w:rsidRPr="007D5EF5" w:rsidRDefault="007D5EF5" w:rsidP="007D5EF5">
            <w:pPr>
              <w:widowControl w:val="0"/>
              <w:autoSpaceDE w:val="0"/>
              <w:autoSpaceDN w:val="0"/>
              <w:spacing w:line="360" w:lineRule="auto"/>
              <w:rPr>
                <w:rFonts w:ascii="Times New Roman" w:hAnsi="Times New Roman" w:cs="Times New Roman"/>
                <w:sz w:val="24"/>
                <w:szCs w:val="24"/>
                <w:lang w:val="en-US"/>
              </w:rPr>
            </w:pPr>
            <w:r w:rsidRPr="007D5EF5">
              <w:rPr>
                <w:rFonts w:ascii="Times New Roman" w:hAnsi="Times New Roman" w:cs="Times New Roman"/>
                <w:b/>
                <w:sz w:val="24"/>
                <w:szCs w:val="24"/>
                <w:lang w:val="en-US"/>
              </w:rPr>
              <w:t>13</w:t>
            </w:r>
            <w:r w:rsidRPr="007D5EF5">
              <w:rPr>
                <w:rFonts w:ascii="Times New Roman" w:hAnsi="Times New Roman" w:cs="Times New Roman"/>
                <w:sz w:val="24"/>
                <w:szCs w:val="24"/>
                <w:lang w:val="en-US"/>
              </w:rPr>
              <w:t xml:space="preserve"> ____________________</w:t>
            </w:r>
          </w:p>
          <w:p w:rsidR="007D5EF5" w:rsidRPr="007D5EF5" w:rsidRDefault="007D5EF5" w:rsidP="007D5EF5">
            <w:pPr>
              <w:widowControl w:val="0"/>
              <w:autoSpaceDE w:val="0"/>
              <w:autoSpaceDN w:val="0"/>
              <w:spacing w:line="360" w:lineRule="auto"/>
              <w:rPr>
                <w:rFonts w:ascii="Times New Roman" w:hAnsi="Times New Roman" w:cs="Times New Roman"/>
                <w:sz w:val="24"/>
                <w:szCs w:val="24"/>
                <w:lang w:val="en-US"/>
              </w:rPr>
            </w:pPr>
            <w:r w:rsidRPr="007D5EF5">
              <w:rPr>
                <w:rFonts w:ascii="Times New Roman" w:hAnsi="Times New Roman" w:cs="Times New Roman"/>
                <w:b/>
                <w:sz w:val="24"/>
                <w:szCs w:val="24"/>
                <w:lang w:val="en-US"/>
              </w:rPr>
              <w:t>14</w:t>
            </w:r>
            <w:r w:rsidRPr="007D5EF5">
              <w:rPr>
                <w:rFonts w:ascii="Times New Roman" w:hAnsi="Times New Roman" w:cs="Times New Roman"/>
                <w:sz w:val="24"/>
                <w:szCs w:val="24"/>
                <w:lang w:val="en-US"/>
              </w:rPr>
              <w:t xml:space="preserve"> ____________________</w:t>
            </w:r>
          </w:p>
          <w:p w:rsidR="007D5EF5" w:rsidRPr="007D5EF5" w:rsidRDefault="007D5EF5" w:rsidP="007D5EF5">
            <w:pPr>
              <w:widowControl w:val="0"/>
              <w:autoSpaceDE w:val="0"/>
              <w:autoSpaceDN w:val="0"/>
              <w:spacing w:line="360" w:lineRule="auto"/>
              <w:rPr>
                <w:rFonts w:ascii="Times New Roman" w:eastAsia="Times New Roman" w:hAnsi="Times New Roman" w:cs="Times New Roman"/>
                <w:b/>
                <w:i/>
                <w:sz w:val="24"/>
                <w:lang w:val="en-US"/>
              </w:rPr>
            </w:pPr>
            <w:r w:rsidRPr="007D5EF5">
              <w:rPr>
                <w:rFonts w:ascii="Times New Roman" w:hAnsi="Times New Roman" w:cs="Times New Roman"/>
                <w:b/>
                <w:sz w:val="24"/>
                <w:szCs w:val="24"/>
                <w:lang w:val="en-US"/>
              </w:rPr>
              <w:t>15</w:t>
            </w:r>
            <w:r w:rsidRPr="007D5EF5">
              <w:rPr>
                <w:rFonts w:ascii="Times New Roman" w:hAnsi="Times New Roman" w:cs="Times New Roman"/>
                <w:sz w:val="24"/>
                <w:szCs w:val="24"/>
                <w:lang w:val="en-US"/>
              </w:rPr>
              <w:t xml:space="preserve"> ____________________</w:t>
            </w:r>
          </w:p>
        </w:tc>
      </w:tr>
    </w:tbl>
    <w:p w:rsidR="007D5EF5" w:rsidRPr="007D5EF5" w:rsidRDefault="007D5EF5" w:rsidP="00E91B23">
      <w:pPr>
        <w:widowControl w:val="0"/>
        <w:numPr>
          <w:ilvl w:val="0"/>
          <w:numId w:val="1"/>
        </w:numPr>
        <w:autoSpaceDE w:val="0"/>
        <w:autoSpaceDN w:val="0"/>
        <w:spacing w:after="240" w:line="360" w:lineRule="auto"/>
        <w:ind w:left="-142" w:hanging="357"/>
        <w:jc w:val="both"/>
        <w:rPr>
          <w:rFonts w:ascii="Times New Roman" w:eastAsia="Times New Roman" w:hAnsi="Times New Roman" w:cs="Times New Roman"/>
          <w:sz w:val="24"/>
          <w:szCs w:val="24"/>
          <w:lang w:val="en-US"/>
        </w:rPr>
      </w:pPr>
      <w:bookmarkStart w:id="0" w:name="_GoBack"/>
      <w:proofErr w:type="gramStart"/>
      <w:r w:rsidRPr="007D5EF5">
        <w:rPr>
          <w:rFonts w:ascii="Times New Roman" w:eastAsia="Times New Roman" w:hAnsi="Times New Roman" w:cs="Times New Roman"/>
          <w:sz w:val="24"/>
          <w:szCs w:val="24"/>
          <w:lang w:val="en-US"/>
        </w:rPr>
        <w:t>Gordon Brown was born in Scotland and grew up in the industrial town of Kirkcaldy.</w:t>
      </w:r>
      <w:proofErr w:type="gramEnd"/>
      <w:r w:rsidRPr="007D5EF5">
        <w:rPr>
          <w:rFonts w:ascii="Times New Roman" w:eastAsia="Times New Roman" w:hAnsi="Times New Roman" w:cs="Times New Roman"/>
          <w:sz w:val="24"/>
          <w:szCs w:val="24"/>
          <w:lang w:val="en-US"/>
        </w:rPr>
        <w:t xml:space="preserve"> He started at Edinburgh University aged 16, becoming the youngest fresher there since the war. It was at university that he began to have problems with his sight and doctors diagnosed him with a detached retina, which </w:t>
      </w:r>
      <w:proofErr w:type="gramStart"/>
      <w:r w:rsidRPr="007D5EF5">
        <w:rPr>
          <w:rFonts w:ascii="Times New Roman" w:eastAsia="Times New Roman" w:hAnsi="Times New Roman" w:cs="Times New Roman"/>
          <w:sz w:val="24"/>
          <w:szCs w:val="24"/>
          <w:lang w:val="en-US"/>
        </w:rPr>
        <w:t>was caused</w:t>
      </w:r>
      <w:proofErr w:type="gramEnd"/>
      <w:r w:rsidRPr="007D5EF5">
        <w:rPr>
          <w:rFonts w:ascii="Times New Roman" w:eastAsia="Times New Roman" w:hAnsi="Times New Roman" w:cs="Times New Roman"/>
          <w:sz w:val="24"/>
          <w:szCs w:val="24"/>
          <w:lang w:val="en-US"/>
        </w:rPr>
        <w:t xml:space="preserve"> by an injury he received in his final game for his school rugby team. He </w:t>
      </w:r>
      <w:r w:rsidRPr="007D5EF5">
        <w:rPr>
          <w:rFonts w:ascii="Times New Roman" w:eastAsia="Times New Roman" w:hAnsi="Times New Roman" w:cs="Times New Roman"/>
          <w:sz w:val="24"/>
          <w:szCs w:val="24"/>
          <w:lang w:val="en-US"/>
        </w:rPr>
        <w:lastRenderedPageBreak/>
        <w:t xml:space="preserve">gained a First Class </w:t>
      </w:r>
      <w:proofErr w:type="spellStart"/>
      <w:r w:rsidRPr="007D5EF5">
        <w:rPr>
          <w:rFonts w:ascii="Times New Roman" w:eastAsia="Times New Roman" w:hAnsi="Times New Roman" w:cs="Times New Roman"/>
          <w:sz w:val="24"/>
          <w:szCs w:val="24"/>
          <w:lang w:val="en-US"/>
        </w:rPr>
        <w:t>Honours</w:t>
      </w:r>
      <w:proofErr w:type="spellEnd"/>
      <w:r w:rsidRPr="007D5EF5">
        <w:rPr>
          <w:rFonts w:ascii="Times New Roman" w:eastAsia="Times New Roman" w:hAnsi="Times New Roman" w:cs="Times New Roman"/>
          <w:sz w:val="24"/>
          <w:szCs w:val="24"/>
          <w:lang w:val="en-US"/>
        </w:rPr>
        <w:t xml:space="preserve"> degree in History and became the youngest ever Rector of Edinburgh University in 1972. </w:t>
      </w:r>
    </w:p>
    <w:p w:rsidR="007D5EF5" w:rsidRPr="007D5EF5" w:rsidRDefault="007D5EF5" w:rsidP="00E91B23">
      <w:pPr>
        <w:widowControl w:val="0"/>
        <w:numPr>
          <w:ilvl w:val="0"/>
          <w:numId w:val="1"/>
        </w:numPr>
        <w:autoSpaceDE w:val="0"/>
        <w:autoSpaceDN w:val="0"/>
        <w:spacing w:after="240" w:line="360" w:lineRule="auto"/>
        <w:ind w:left="-142" w:hanging="357"/>
        <w:jc w:val="both"/>
        <w:rPr>
          <w:rFonts w:ascii="Times New Roman" w:eastAsia="Times New Roman" w:hAnsi="Times New Roman" w:cs="Times New Roman"/>
          <w:b/>
          <w:i/>
          <w:sz w:val="24"/>
          <w:szCs w:val="24"/>
          <w:lang w:val="en-US"/>
        </w:rPr>
      </w:pPr>
      <w:r w:rsidRPr="007D5EF5">
        <w:rPr>
          <w:rFonts w:ascii="Times New Roman" w:eastAsia="Times New Roman" w:hAnsi="Times New Roman" w:cs="Times New Roman"/>
          <w:sz w:val="24"/>
          <w:szCs w:val="24"/>
          <w:lang w:val="en-US"/>
        </w:rPr>
        <w:t xml:space="preserve">Gordon Brown became MP for </w:t>
      </w:r>
      <w:proofErr w:type="spellStart"/>
      <w:r w:rsidRPr="007D5EF5">
        <w:rPr>
          <w:rFonts w:ascii="Times New Roman" w:eastAsia="Times New Roman" w:hAnsi="Times New Roman" w:cs="Times New Roman"/>
          <w:sz w:val="24"/>
          <w:szCs w:val="24"/>
          <w:lang w:val="en-US"/>
        </w:rPr>
        <w:t>Dunfermline</w:t>
      </w:r>
      <w:proofErr w:type="spellEnd"/>
      <w:r w:rsidRPr="007D5EF5">
        <w:rPr>
          <w:rFonts w:ascii="Times New Roman" w:eastAsia="Times New Roman" w:hAnsi="Times New Roman" w:cs="Times New Roman"/>
          <w:sz w:val="24"/>
          <w:szCs w:val="24"/>
          <w:lang w:val="en-US"/>
        </w:rPr>
        <w:t xml:space="preserve"> East in the 1983 General Election with a majority of 11,000 and shared his first office in the House of Commons with Tony Blair, where they became friends. Later he became Shadow Chancellor and backed Tony Blair for the leadership of the </w:t>
      </w:r>
      <w:proofErr w:type="spellStart"/>
      <w:r w:rsidRPr="007D5EF5">
        <w:rPr>
          <w:rFonts w:ascii="Times New Roman" w:eastAsia="Times New Roman" w:hAnsi="Times New Roman" w:cs="Times New Roman"/>
          <w:sz w:val="24"/>
          <w:szCs w:val="24"/>
          <w:lang w:val="en-US"/>
        </w:rPr>
        <w:t>Labour</w:t>
      </w:r>
      <w:proofErr w:type="spellEnd"/>
      <w:r w:rsidRPr="007D5EF5">
        <w:rPr>
          <w:rFonts w:ascii="Times New Roman" w:eastAsia="Times New Roman" w:hAnsi="Times New Roman" w:cs="Times New Roman"/>
          <w:sz w:val="24"/>
          <w:szCs w:val="24"/>
          <w:lang w:val="en-US"/>
        </w:rPr>
        <w:t xml:space="preserve"> Party. Working </w:t>
      </w:r>
      <w:proofErr w:type="gramStart"/>
      <w:r w:rsidRPr="007D5EF5">
        <w:rPr>
          <w:rFonts w:ascii="Times New Roman" w:eastAsia="Times New Roman" w:hAnsi="Times New Roman" w:cs="Times New Roman"/>
          <w:sz w:val="24"/>
          <w:szCs w:val="24"/>
          <w:lang w:val="en-US"/>
        </w:rPr>
        <w:t>together</w:t>
      </w:r>
      <w:proofErr w:type="gramEnd"/>
      <w:r w:rsidRPr="007D5EF5">
        <w:rPr>
          <w:rFonts w:ascii="Times New Roman" w:eastAsia="Times New Roman" w:hAnsi="Times New Roman" w:cs="Times New Roman"/>
          <w:sz w:val="24"/>
          <w:szCs w:val="24"/>
          <w:lang w:val="en-US"/>
        </w:rPr>
        <w:t xml:space="preserve"> they won a landslide majority in 1997. He was Chancellor of the Exchequer during the longest ever period of economic growth. He also made the Bank of England independent and announced, at the Gleneagles Summit in 2005, an agreement to support the world’s poorest countries and deal with climate change. His passion for global </w:t>
      </w:r>
      <w:r w:rsidRPr="007D5EF5">
        <w:rPr>
          <w:rFonts w:ascii="Times New Roman" w:eastAsia="Times New Roman" w:hAnsi="Times New Roman" w:cs="Times New Roman"/>
          <w:b/>
          <w:sz w:val="24"/>
          <w:szCs w:val="24"/>
          <w:lang w:val="en-US"/>
        </w:rPr>
        <w:t>11</w:t>
      </w:r>
      <w:r w:rsidRPr="007D5EF5">
        <w:rPr>
          <w:rFonts w:ascii="Times New Roman" w:eastAsia="Times New Roman" w:hAnsi="Times New Roman" w:cs="Times New Roman"/>
          <w:sz w:val="24"/>
          <w:szCs w:val="24"/>
          <w:lang w:val="en-US"/>
        </w:rPr>
        <w:t xml:space="preserve">_______ </w:t>
      </w:r>
      <w:proofErr w:type="gramStart"/>
      <w:r w:rsidRPr="007D5EF5">
        <w:rPr>
          <w:rFonts w:ascii="Times New Roman" w:eastAsia="Times New Roman" w:hAnsi="Times New Roman" w:cs="Times New Roman"/>
          <w:sz w:val="24"/>
          <w:szCs w:val="24"/>
          <w:lang w:val="en-US"/>
        </w:rPr>
        <w:t>was shown</w:t>
      </w:r>
      <w:proofErr w:type="gramEnd"/>
      <w:r w:rsidRPr="007D5EF5">
        <w:rPr>
          <w:rFonts w:ascii="Times New Roman" w:eastAsia="Times New Roman" w:hAnsi="Times New Roman" w:cs="Times New Roman"/>
          <w:sz w:val="24"/>
          <w:szCs w:val="24"/>
          <w:lang w:val="en-US"/>
        </w:rPr>
        <w:t xml:space="preserve"> in his negotiation to cancel the debts of the world’s poorest nations and the tripling of the development budget. It was during his time as Chancellor that he proposed to Sarah Macaulay and 7 months </w:t>
      </w:r>
      <w:proofErr w:type="gramStart"/>
      <w:r w:rsidRPr="007D5EF5">
        <w:rPr>
          <w:rFonts w:ascii="Times New Roman" w:eastAsia="Times New Roman" w:hAnsi="Times New Roman" w:cs="Times New Roman"/>
          <w:sz w:val="24"/>
          <w:szCs w:val="24"/>
          <w:lang w:val="en-US"/>
        </w:rPr>
        <w:t>later</w:t>
      </w:r>
      <w:proofErr w:type="gramEnd"/>
      <w:r w:rsidRPr="007D5EF5">
        <w:rPr>
          <w:rFonts w:ascii="Times New Roman" w:eastAsia="Times New Roman" w:hAnsi="Times New Roman" w:cs="Times New Roman"/>
          <w:sz w:val="24"/>
          <w:szCs w:val="24"/>
          <w:lang w:val="en-US"/>
        </w:rPr>
        <w:t xml:space="preserve"> they were married at their home in North </w:t>
      </w:r>
      <w:proofErr w:type="spellStart"/>
      <w:r w:rsidRPr="007D5EF5">
        <w:rPr>
          <w:rFonts w:ascii="Times New Roman" w:eastAsia="Times New Roman" w:hAnsi="Times New Roman" w:cs="Times New Roman"/>
          <w:sz w:val="24"/>
          <w:szCs w:val="24"/>
          <w:lang w:val="en-US"/>
        </w:rPr>
        <w:t>Queensferry</w:t>
      </w:r>
      <w:proofErr w:type="spellEnd"/>
      <w:r w:rsidRPr="007D5EF5">
        <w:rPr>
          <w:rFonts w:ascii="Times New Roman" w:eastAsia="Times New Roman" w:hAnsi="Times New Roman" w:cs="Times New Roman"/>
          <w:sz w:val="24"/>
          <w:szCs w:val="24"/>
          <w:lang w:val="en-US"/>
        </w:rPr>
        <w:t>.</w:t>
      </w:r>
    </w:p>
    <w:p w:rsidR="007D5EF5" w:rsidRPr="007D5EF5" w:rsidRDefault="007D5EF5" w:rsidP="00E91B23">
      <w:pPr>
        <w:widowControl w:val="0"/>
        <w:numPr>
          <w:ilvl w:val="0"/>
          <w:numId w:val="1"/>
        </w:numPr>
        <w:autoSpaceDE w:val="0"/>
        <w:autoSpaceDN w:val="0"/>
        <w:spacing w:after="240" w:line="360" w:lineRule="auto"/>
        <w:ind w:left="-142" w:hanging="357"/>
        <w:jc w:val="both"/>
        <w:rPr>
          <w:rFonts w:ascii="Times New Roman" w:eastAsia="Times New Roman" w:hAnsi="Times New Roman" w:cs="Times New Roman"/>
          <w:b/>
          <w:i/>
          <w:sz w:val="24"/>
          <w:szCs w:val="24"/>
          <w:lang w:val="en-US"/>
        </w:rPr>
      </w:pPr>
      <w:r w:rsidRPr="007D5EF5">
        <w:rPr>
          <w:rFonts w:ascii="Times New Roman" w:eastAsia="Times New Roman" w:hAnsi="Times New Roman" w:cs="Times New Roman"/>
          <w:sz w:val="24"/>
          <w:szCs w:val="24"/>
          <w:lang w:val="en-US"/>
        </w:rPr>
        <w:t xml:space="preserve"> Gordon Brown became Prime Minister on 27 June 2007 after Tony Blair left office. During his time as Prime Minister he oversaw changes such as the introduction of </w:t>
      </w:r>
      <w:proofErr w:type="spellStart"/>
      <w:r w:rsidRPr="007D5EF5">
        <w:rPr>
          <w:rFonts w:ascii="Times New Roman" w:eastAsia="Times New Roman" w:hAnsi="Times New Roman" w:cs="Times New Roman"/>
          <w:sz w:val="24"/>
          <w:szCs w:val="24"/>
          <w:lang w:val="en-US"/>
        </w:rPr>
        <w:t>neighbourhood</w:t>
      </w:r>
      <w:proofErr w:type="spellEnd"/>
      <w:r w:rsidRPr="007D5EF5">
        <w:rPr>
          <w:rFonts w:ascii="Times New Roman" w:eastAsia="Times New Roman" w:hAnsi="Times New Roman" w:cs="Times New Roman"/>
          <w:sz w:val="24"/>
          <w:szCs w:val="24"/>
          <w:lang w:val="en-US"/>
        </w:rPr>
        <w:t xml:space="preserve"> policing in every area, a legally-enforceable right to early cancer screening and </w:t>
      </w:r>
      <w:r w:rsidRPr="007D5EF5">
        <w:rPr>
          <w:rFonts w:ascii="Times New Roman" w:eastAsia="Times New Roman" w:hAnsi="Times New Roman" w:cs="Times New Roman"/>
          <w:b/>
          <w:sz w:val="24"/>
          <w:szCs w:val="24"/>
          <w:lang w:val="en-US"/>
        </w:rPr>
        <w:t>12</w:t>
      </w:r>
      <w:r w:rsidRPr="007D5EF5">
        <w:rPr>
          <w:rFonts w:ascii="Times New Roman" w:eastAsia="Times New Roman" w:hAnsi="Times New Roman" w:cs="Times New Roman"/>
          <w:sz w:val="24"/>
          <w:szCs w:val="24"/>
          <w:lang w:val="en-US"/>
        </w:rPr>
        <w:t xml:space="preserve"> _______, and the world’s first ever Climate Change Act, which was implemented in autumn 2008. The greatest challenge he faced in office was the worldwide financial crisis and the following recession. In April 2009, one year before retirement, he hosted the G20 Summit in London where world leaders pledged to make an additional $1.1 trillion available to help the world economy through the crisis and restore credit, growth and jobs. They also pledged to improve financial supervision and </w:t>
      </w:r>
      <w:r w:rsidRPr="007D5EF5">
        <w:rPr>
          <w:rFonts w:ascii="Times New Roman" w:eastAsia="Times New Roman" w:hAnsi="Times New Roman" w:cs="Times New Roman"/>
          <w:b/>
          <w:sz w:val="24"/>
          <w:szCs w:val="24"/>
          <w:lang w:val="en-US"/>
        </w:rPr>
        <w:t>13</w:t>
      </w:r>
      <w:r w:rsidRPr="007D5EF5">
        <w:rPr>
          <w:rFonts w:ascii="Times New Roman" w:eastAsia="Times New Roman" w:hAnsi="Times New Roman" w:cs="Times New Roman"/>
          <w:sz w:val="24"/>
          <w:szCs w:val="24"/>
          <w:lang w:val="en-US"/>
        </w:rPr>
        <w:t xml:space="preserve"> _______. </w:t>
      </w:r>
    </w:p>
    <w:p w:rsidR="007D5EF5" w:rsidRPr="007D5EF5" w:rsidRDefault="007D5EF5" w:rsidP="00E91B23">
      <w:pPr>
        <w:widowControl w:val="0"/>
        <w:numPr>
          <w:ilvl w:val="0"/>
          <w:numId w:val="1"/>
        </w:numPr>
        <w:autoSpaceDE w:val="0"/>
        <w:autoSpaceDN w:val="0"/>
        <w:spacing w:after="240" w:line="360" w:lineRule="auto"/>
        <w:ind w:left="-142" w:hanging="357"/>
        <w:jc w:val="both"/>
        <w:rPr>
          <w:rFonts w:ascii="Times New Roman" w:eastAsia="Times New Roman" w:hAnsi="Times New Roman" w:cs="Times New Roman"/>
          <w:b/>
          <w:i/>
          <w:sz w:val="24"/>
          <w:szCs w:val="24"/>
          <w:lang w:val="en-US"/>
        </w:rPr>
      </w:pPr>
      <w:r w:rsidRPr="007D5EF5">
        <w:rPr>
          <w:rFonts w:ascii="Times New Roman" w:eastAsia="Times New Roman" w:hAnsi="Times New Roman" w:cs="Times New Roman"/>
          <w:sz w:val="24"/>
          <w:szCs w:val="24"/>
          <w:lang w:val="en-US"/>
        </w:rPr>
        <w:t xml:space="preserve">UK combat operations in Iraq, which had begun during his predecessor’s time in office, </w:t>
      </w:r>
      <w:proofErr w:type="gramStart"/>
      <w:r w:rsidRPr="007D5EF5">
        <w:rPr>
          <w:rFonts w:ascii="Times New Roman" w:eastAsia="Times New Roman" w:hAnsi="Times New Roman" w:cs="Times New Roman"/>
          <w:sz w:val="24"/>
          <w:szCs w:val="24"/>
          <w:lang w:val="en-US"/>
        </w:rPr>
        <w:t>came to an end</w:t>
      </w:r>
      <w:proofErr w:type="gramEnd"/>
      <w:r w:rsidRPr="007D5EF5">
        <w:rPr>
          <w:rFonts w:ascii="Times New Roman" w:eastAsia="Times New Roman" w:hAnsi="Times New Roman" w:cs="Times New Roman"/>
          <w:sz w:val="24"/>
          <w:szCs w:val="24"/>
          <w:lang w:val="en-US"/>
        </w:rPr>
        <w:t xml:space="preserve"> under Gordon Brown. British forces withdrew from the country at the end of April 2009. He regularly visited Iraq and Afghanistan and, in December 2009, he became the first Prime Minister for some </w:t>
      </w:r>
      <w:r w:rsidRPr="007D5EF5">
        <w:rPr>
          <w:rFonts w:ascii="Times New Roman" w:eastAsia="Times New Roman" w:hAnsi="Times New Roman" w:cs="Times New Roman"/>
          <w:b/>
          <w:sz w:val="24"/>
          <w:szCs w:val="24"/>
          <w:lang w:val="en-US"/>
        </w:rPr>
        <w:t>14</w:t>
      </w:r>
      <w:r w:rsidRPr="007D5EF5">
        <w:rPr>
          <w:rFonts w:ascii="Times New Roman" w:eastAsia="Times New Roman" w:hAnsi="Times New Roman" w:cs="Times New Roman"/>
          <w:sz w:val="24"/>
          <w:szCs w:val="24"/>
          <w:lang w:val="en-US"/>
        </w:rPr>
        <w:t>_______ time to stay in a war zone when he stayed overnight in Kandahar, Afghanistan.</w:t>
      </w:r>
    </w:p>
    <w:p w:rsidR="007D5EF5" w:rsidRPr="007D5EF5" w:rsidRDefault="007D5EF5" w:rsidP="00E91B23">
      <w:pPr>
        <w:widowControl w:val="0"/>
        <w:numPr>
          <w:ilvl w:val="0"/>
          <w:numId w:val="1"/>
        </w:numPr>
        <w:autoSpaceDE w:val="0"/>
        <w:autoSpaceDN w:val="0"/>
        <w:spacing w:after="240" w:line="360" w:lineRule="auto"/>
        <w:ind w:left="-142" w:hanging="357"/>
        <w:jc w:val="both"/>
        <w:rPr>
          <w:rFonts w:ascii="Times New Roman" w:eastAsia="Times New Roman" w:hAnsi="Times New Roman" w:cs="Times New Roman"/>
          <w:b/>
          <w:i/>
          <w:sz w:val="24"/>
          <w:szCs w:val="24"/>
          <w:lang w:val="en-US"/>
        </w:rPr>
      </w:pPr>
      <w:r w:rsidRPr="007D5EF5">
        <w:rPr>
          <w:rFonts w:ascii="Times New Roman" w:eastAsia="Times New Roman" w:hAnsi="Times New Roman" w:cs="Times New Roman"/>
          <w:sz w:val="24"/>
          <w:szCs w:val="24"/>
          <w:lang w:val="en-US"/>
        </w:rPr>
        <w:t xml:space="preserve">He became heavily involved in international negotiations to reach an agreement to replace the Kyoto Treaty and, in December 2009, he attended the United Nations summit in Copenhagen. Following the summit, he pledged to lead an international campaign to turn the agreements reached at Copenhagen into a legally binding treaty. During his time in office, he worked with his Irish counterpart Brian Cowen to negotiate the devolution of policing and justice powers in Northern Ireland. This </w:t>
      </w:r>
      <w:r w:rsidRPr="007D5EF5">
        <w:rPr>
          <w:rFonts w:ascii="Times New Roman" w:eastAsia="Times New Roman" w:hAnsi="Times New Roman" w:cs="Times New Roman"/>
          <w:b/>
          <w:sz w:val="24"/>
          <w:szCs w:val="24"/>
          <w:lang w:val="en-US"/>
        </w:rPr>
        <w:t>15</w:t>
      </w:r>
      <w:r w:rsidRPr="007D5EF5">
        <w:rPr>
          <w:rFonts w:ascii="Times New Roman" w:eastAsia="Times New Roman" w:hAnsi="Times New Roman" w:cs="Times New Roman"/>
          <w:sz w:val="24"/>
          <w:szCs w:val="24"/>
          <w:lang w:val="en-US"/>
        </w:rPr>
        <w:t>_______ was finally reached in February 2010 and the powers were passed to Northern Ireland’s government in the following April.</w:t>
      </w:r>
    </w:p>
    <w:p w:rsidR="007D5EF5" w:rsidRPr="007D5EF5" w:rsidRDefault="007D5EF5" w:rsidP="00E91B23">
      <w:pPr>
        <w:widowControl w:val="0"/>
        <w:autoSpaceDE w:val="0"/>
        <w:autoSpaceDN w:val="0"/>
        <w:spacing w:before="6" w:after="0" w:line="240" w:lineRule="auto"/>
        <w:ind w:left="-142"/>
        <w:rPr>
          <w:rFonts w:ascii="Times New Roman" w:eastAsia="Times New Roman" w:hAnsi="Times New Roman" w:cs="Times New Roman"/>
          <w:sz w:val="20"/>
          <w:szCs w:val="24"/>
          <w:lang w:val="en-US"/>
        </w:rPr>
      </w:pPr>
    </w:p>
    <w:p w:rsidR="007D5EF5" w:rsidRPr="007D5EF5" w:rsidRDefault="007D5EF5" w:rsidP="00E91B23">
      <w:pPr>
        <w:widowControl w:val="0"/>
        <w:autoSpaceDE w:val="0"/>
        <w:autoSpaceDN w:val="0"/>
        <w:spacing w:after="0" w:line="240" w:lineRule="auto"/>
        <w:ind w:left="-142" w:right="524"/>
        <w:jc w:val="center"/>
        <w:outlineLvl w:val="1"/>
        <w:rPr>
          <w:rFonts w:ascii="Times New Roman" w:eastAsia="Times New Roman" w:hAnsi="Times New Roman" w:cs="Times New Roman"/>
          <w:b/>
          <w:bCs/>
          <w:sz w:val="24"/>
          <w:szCs w:val="24"/>
          <w:lang w:val="en-US"/>
        </w:rPr>
      </w:pPr>
      <w:r w:rsidRPr="007D5EF5">
        <w:rPr>
          <w:rFonts w:ascii="Times New Roman" w:eastAsia="Times New Roman" w:hAnsi="Times New Roman" w:cs="Times New Roman"/>
          <w:b/>
          <w:bCs/>
          <w:sz w:val="24"/>
          <w:szCs w:val="24"/>
          <w:lang w:val="en-US"/>
        </w:rPr>
        <w:t>Transfer</w:t>
      </w:r>
      <w:r w:rsidRPr="007D5EF5">
        <w:rPr>
          <w:rFonts w:ascii="Times New Roman" w:eastAsia="Times New Roman" w:hAnsi="Times New Roman" w:cs="Times New Roman"/>
          <w:b/>
          <w:bCs/>
          <w:spacing w:val="-3"/>
          <w:sz w:val="24"/>
          <w:szCs w:val="24"/>
          <w:lang w:val="en-US"/>
        </w:rPr>
        <w:t xml:space="preserve"> </w:t>
      </w:r>
      <w:r w:rsidRPr="007D5EF5">
        <w:rPr>
          <w:rFonts w:ascii="Times New Roman" w:eastAsia="Times New Roman" w:hAnsi="Times New Roman" w:cs="Times New Roman"/>
          <w:b/>
          <w:bCs/>
          <w:sz w:val="24"/>
          <w:szCs w:val="24"/>
          <w:lang w:val="en-US"/>
        </w:rPr>
        <w:t>your</w:t>
      </w:r>
      <w:r w:rsidRPr="007D5EF5">
        <w:rPr>
          <w:rFonts w:ascii="Times New Roman" w:eastAsia="Times New Roman" w:hAnsi="Times New Roman" w:cs="Times New Roman"/>
          <w:b/>
          <w:bCs/>
          <w:spacing w:val="-2"/>
          <w:sz w:val="24"/>
          <w:szCs w:val="24"/>
          <w:lang w:val="en-US"/>
        </w:rPr>
        <w:t xml:space="preserve"> </w:t>
      </w:r>
      <w:r w:rsidRPr="007D5EF5">
        <w:rPr>
          <w:rFonts w:ascii="Times New Roman" w:eastAsia="Times New Roman" w:hAnsi="Times New Roman" w:cs="Times New Roman"/>
          <w:b/>
          <w:bCs/>
          <w:sz w:val="24"/>
          <w:szCs w:val="24"/>
          <w:lang w:val="en-US"/>
        </w:rPr>
        <w:t>answers</w:t>
      </w:r>
      <w:r w:rsidRPr="007D5EF5">
        <w:rPr>
          <w:rFonts w:ascii="Times New Roman" w:eastAsia="Times New Roman" w:hAnsi="Times New Roman" w:cs="Times New Roman"/>
          <w:b/>
          <w:bCs/>
          <w:spacing w:val="-1"/>
          <w:sz w:val="24"/>
          <w:szCs w:val="24"/>
          <w:lang w:val="en-US"/>
        </w:rPr>
        <w:t xml:space="preserve"> </w:t>
      </w:r>
      <w:r w:rsidRPr="007D5EF5">
        <w:rPr>
          <w:rFonts w:ascii="Times New Roman" w:eastAsia="Times New Roman" w:hAnsi="Times New Roman" w:cs="Times New Roman"/>
          <w:b/>
          <w:bCs/>
          <w:sz w:val="24"/>
          <w:szCs w:val="24"/>
          <w:lang w:val="en-US"/>
        </w:rPr>
        <w:t>to</w:t>
      </w:r>
      <w:r w:rsidRPr="007D5EF5">
        <w:rPr>
          <w:rFonts w:ascii="Times New Roman" w:eastAsia="Times New Roman" w:hAnsi="Times New Roman" w:cs="Times New Roman"/>
          <w:b/>
          <w:bCs/>
          <w:spacing w:val="-2"/>
          <w:sz w:val="24"/>
          <w:szCs w:val="24"/>
          <w:lang w:val="en-US"/>
        </w:rPr>
        <w:t xml:space="preserve"> </w:t>
      </w:r>
      <w:r w:rsidRPr="007D5EF5">
        <w:rPr>
          <w:rFonts w:ascii="Times New Roman" w:eastAsia="Times New Roman" w:hAnsi="Times New Roman" w:cs="Times New Roman"/>
          <w:b/>
          <w:bCs/>
          <w:sz w:val="24"/>
          <w:szCs w:val="24"/>
          <w:lang w:val="en-US"/>
        </w:rPr>
        <w:t>the</w:t>
      </w:r>
      <w:r w:rsidRPr="007D5EF5">
        <w:rPr>
          <w:rFonts w:ascii="Times New Roman" w:eastAsia="Times New Roman" w:hAnsi="Times New Roman" w:cs="Times New Roman"/>
          <w:b/>
          <w:bCs/>
          <w:spacing w:val="-2"/>
          <w:sz w:val="24"/>
          <w:szCs w:val="24"/>
          <w:lang w:val="en-US"/>
        </w:rPr>
        <w:t xml:space="preserve"> </w:t>
      </w:r>
      <w:r w:rsidRPr="007D5EF5">
        <w:rPr>
          <w:rFonts w:ascii="Times New Roman" w:eastAsia="Times New Roman" w:hAnsi="Times New Roman" w:cs="Times New Roman"/>
          <w:b/>
          <w:bCs/>
          <w:sz w:val="24"/>
          <w:szCs w:val="24"/>
          <w:lang w:val="en-US"/>
        </w:rPr>
        <w:t>answer</w:t>
      </w:r>
      <w:r w:rsidRPr="007D5EF5">
        <w:rPr>
          <w:rFonts w:ascii="Times New Roman" w:eastAsia="Times New Roman" w:hAnsi="Times New Roman" w:cs="Times New Roman"/>
          <w:b/>
          <w:bCs/>
          <w:spacing w:val="-2"/>
          <w:sz w:val="24"/>
          <w:szCs w:val="24"/>
          <w:lang w:val="en-US"/>
        </w:rPr>
        <w:t xml:space="preserve"> </w:t>
      </w:r>
      <w:r w:rsidRPr="007D5EF5">
        <w:rPr>
          <w:rFonts w:ascii="Times New Roman" w:eastAsia="Times New Roman" w:hAnsi="Times New Roman" w:cs="Times New Roman"/>
          <w:b/>
          <w:bCs/>
          <w:sz w:val="24"/>
          <w:szCs w:val="24"/>
          <w:lang w:val="en-US"/>
        </w:rPr>
        <w:t>sheet.</w:t>
      </w:r>
      <w:bookmarkEnd w:id="0"/>
    </w:p>
    <w:sectPr w:rsidR="007D5EF5" w:rsidRPr="007D5EF5">
      <w:headerReference w:type="default"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0F4A" w:rsidRDefault="00100F4A">
      <w:pPr>
        <w:spacing w:after="0" w:line="240" w:lineRule="auto"/>
      </w:pPr>
      <w:r>
        <w:separator/>
      </w:r>
    </w:p>
  </w:endnote>
  <w:endnote w:type="continuationSeparator" w:id="0">
    <w:p w:rsidR="00100F4A" w:rsidRDefault="00100F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7011" w:rsidRDefault="007D5EF5">
    <w:pPr>
      <w:pStyle w:val="a3"/>
      <w:spacing w:line="14" w:lineRule="auto"/>
      <w:rPr>
        <w:sz w:val="20"/>
      </w:rPr>
    </w:pPr>
    <w:r>
      <w:rPr>
        <w:noProof/>
        <w:lang w:eastAsia="ru-RU"/>
      </w:rPr>
      <mc:AlternateContent>
        <mc:Choice Requires="wps">
          <w:drawing>
            <wp:anchor distT="0" distB="0" distL="114300" distR="114300" simplePos="0" relativeHeight="251659264" behindDoc="1" locked="0" layoutInCell="1" allowOverlap="1" wp14:anchorId="40EB14A4" wp14:editId="1583B3AB">
              <wp:simplePos x="0" y="0"/>
              <wp:positionH relativeFrom="page">
                <wp:posOffset>6842760</wp:posOffset>
              </wp:positionH>
              <wp:positionV relativeFrom="page">
                <wp:posOffset>10071100</wp:posOffset>
              </wp:positionV>
              <wp:extent cx="216535" cy="180975"/>
              <wp:effectExtent l="3810" t="3175" r="0" b="0"/>
              <wp:wrapNone/>
              <wp:docPr id="21" name="Надпись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57011" w:rsidRDefault="007D5EF5">
                          <w:pPr>
                            <w:spacing w:before="11"/>
                            <w:ind w:left="60"/>
                          </w:pPr>
                          <w:r>
                            <w:fldChar w:fldCharType="begin"/>
                          </w:r>
                          <w:r>
                            <w:instrText xml:space="preserve"> PAGE </w:instrText>
                          </w:r>
                          <w:r>
                            <w:fldChar w:fldCharType="separate"/>
                          </w:r>
                          <w:r w:rsidR="00E91B23">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EB14A4" id="_x0000_t202" coordsize="21600,21600" o:spt="202" path="m,l,21600r21600,l21600,xe">
              <v:stroke joinstyle="miter"/>
              <v:path gradientshapeok="t" o:connecttype="rect"/>
            </v:shapetype>
            <v:shape id="Надпись 21" o:spid="_x0000_s1026" type="#_x0000_t202" style="position:absolute;margin-left:538.8pt;margin-top:793pt;width:17.05pt;height:14.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" filled="f" stroked="f">
              <v:textbox inset="0,0,0,0">
                <w:txbxContent>
                  <w:p w:rsidR="00B57011" w:rsidRDefault="007D5EF5">
                    <w:pPr>
                      <w:spacing w:before="11"/>
                      <w:ind w:left="60"/>
                    </w:pPr>
                    <w:r>
                      <w:fldChar w:fldCharType="begin"/>
                    </w:r>
                    <w:r>
                      <w:instrText xml:space="preserve"> PAGE </w:instrText>
                    </w:r>
                    <w:r>
                      <w:fldChar w:fldCharType="separate"/>
                    </w:r>
                    <w:r w:rsidR="00E91B23">
                      <w:rPr>
                        <w:noProof/>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0F4A" w:rsidRDefault="00100F4A">
      <w:pPr>
        <w:spacing w:after="0" w:line="240" w:lineRule="auto"/>
      </w:pPr>
      <w:r>
        <w:separator/>
      </w:r>
    </w:p>
  </w:footnote>
  <w:footnote w:type="continuationSeparator" w:id="0">
    <w:p w:rsidR="00100F4A" w:rsidRDefault="00100F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7011" w:rsidRDefault="00100F4A">
    <w:pPr>
      <w:pStyle w:val="a3"/>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DD769B5"/>
    <w:multiLevelType w:val="hybridMultilevel"/>
    <w:tmpl w:val="E3ACD906"/>
    <w:lvl w:ilvl="0" w:tplc="85BAB394">
      <w:start w:val="1"/>
      <w:numFmt w:val="upperLetter"/>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4B"/>
    <w:rsid w:val="00100F4A"/>
    <w:rsid w:val="003C2292"/>
    <w:rsid w:val="0042336D"/>
    <w:rsid w:val="00647170"/>
    <w:rsid w:val="007D5EF5"/>
    <w:rsid w:val="008B7883"/>
    <w:rsid w:val="008F564B"/>
    <w:rsid w:val="00A819B8"/>
    <w:rsid w:val="00AA77D7"/>
    <w:rsid w:val="00E2150F"/>
    <w:rsid w:val="00E91B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ED078E-3E5E-416D-BE81-EE311193A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7D5EF5"/>
    <w:pPr>
      <w:spacing w:after="120"/>
    </w:pPr>
  </w:style>
  <w:style w:type="character" w:customStyle="1" w:styleId="a4">
    <w:name w:val="Основной текст Знак"/>
    <w:basedOn w:val="a0"/>
    <w:link w:val="a3"/>
    <w:uiPriority w:val="99"/>
    <w:semiHidden/>
    <w:rsid w:val="007D5EF5"/>
  </w:style>
  <w:style w:type="table" w:styleId="a5">
    <w:name w:val="Table Grid"/>
    <w:basedOn w:val="a1"/>
    <w:uiPriority w:val="39"/>
    <w:rsid w:val="007D5E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8173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688</Words>
  <Characters>3927</Characters>
  <Application>Microsoft Office Word</Application>
  <DocSecurity>0</DocSecurity>
  <Lines>32</Lines>
  <Paragraphs>9</Paragraphs>
  <ScaleCrop>false</ScaleCrop>
  <Company>SPecialiST RePack</Company>
  <LinksUpToDate>false</LinksUpToDate>
  <CharactersWithSpaces>4606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6</cp:revision>
  <dcterms:created xsi:type="dcterms:W3CDTF">2021-09-18T11:50:00Z</dcterms:created>
  <dcterms:modified xsi:type="dcterms:W3CDTF">2021-11-07T04:15:00Z</dcterms:modified>
</cp:coreProperties>
</file>